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E3A6C3" w14:textId="77777777" w:rsidR="00C52307" w:rsidRPr="000E088E" w:rsidRDefault="00C52307" w:rsidP="00C52307">
      <w:pPr>
        <w:pStyle w:val="Ttulo3"/>
      </w:pPr>
      <w:bookmarkStart w:id="0" w:name="_Toc129580958"/>
      <w:r w:rsidRPr="000E088E">
        <w:t>FORMULARIO S2: Normativas clave</w:t>
      </w:r>
      <w:bookmarkEnd w:id="0"/>
      <w:r w:rsidRPr="000E088E">
        <w:t> </w:t>
      </w:r>
    </w:p>
    <w:p w14:paraId="2E817CB4" w14:textId="77777777" w:rsidR="00C52307" w:rsidRPr="000E088E" w:rsidRDefault="00C52307" w:rsidP="00C52307">
      <w:r w:rsidRPr="000E088E">
        <w:t xml:space="preserve">Con este formulario se sintetiza la información relevante de normativas pendientes, asociadas a los proyectos prioritarios. Es completado por el responsable del área jurídica del municipio en coordinación con el especialista temático. Asimismo, se sugiere ingresar al enlace de transparencia del municipio correspondiente, al </w:t>
      </w:r>
      <w:r>
        <w:t>artículo 7 l</w:t>
      </w:r>
      <w:r w:rsidRPr="000E088E">
        <w:t>iteral s</w:t>
      </w:r>
      <w:r>
        <w:t>)</w:t>
      </w:r>
      <w:r w:rsidRPr="000E088E">
        <w:t xml:space="preserve"> de la LOTAIP: Organismos seccionales, resoluciones, actas y planes de desarrollo, para revisar las diversas normativas en marcha (meses más recientes).</w:t>
      </w:r>
    </w:p>
    <w:p w14:paraId="372FB769" w14:textId="77777777" w:rsidR="00C52307" w:rsidRPr="000E088E" w:rsidRDefault="00C52307" w:rsidP="00C52307"/>
    <w:p w14:paraId="6279BDC2" w14:textId="4B2CBBE0" w:rsidR="007A5954" w:rsidRPr="000E088E" w:rsidRDefault="007A5954" w:rsidP="007A5954">
      <w:r w:rsidRPr="000E088E">
        <w:t>A continuación, se explican a modo general los campos que componen el formulario</w:t>
      </w:r>
      <w:r>
        <w:t xml:space="preserve"> de normativas clave</w:t>
      </w:r>
      <w:r w:rsidRPr="000E088E">
        <w:t>, usando un ejemplo ya lleno para enriquecer la explicación</w:t>
      </w:r>
      <w:r w:rsidR="00CF0B3D">
        <w:t xml:space="preserve"> y al final el formulario en blanco para ser completado.</w:t>
      </w:r>
    </w:p>
    <w:p w14:paraId="492AB1E4" w14:textId="77777777" w:rsidR="00C52307" w:rsidRPr="000E088E" w:rsidRDefault="00C52307" w:rsidP="00C52307"/>
    <w:tbl>
      <w:tblPr>
        <w:tblW w:w="963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35"/>
        <w:gridCol w:w="6796"/>
      </w:tblGrid>
      <w:tr w:rsidR="00C52307" w:rsidRPr="000E088E" w14:paraId="7EFBBCA6" w14:textId="77777777" w:rsidTr="00C52307">
        <w:trPr>
          <w:trHeight w:val="435"/>
        </w:trPr>
        <w:tc>
          <w:tcPr>
            <w:tcW w:w="9631" w:type="dxa"/>
            <w:gridSpan w:val="2"/>
            <w:tcBorders>
              <w:top w:val="single" w:sz="6" w:space="0" w:color="BFBFBF"/>
              <w:left w:val="single" w:sz="6" w:space="0" w:color="BFBFBF"/>
              <w:bottom w:val="single" w:sz="6" w:space="0" w:color="BFBFBF"/>
              <w:right w:val="single" w:sz="6" w:space="0" w:color="BFBFBF"/>
            </w:tcBorders>
            <w:shd w:val="clear" w:color="auto" w:fill="auto"/>
            <w:hideMark/>
          </w:tcPr>
          <w:p w14:paraId="05F76574" w14:textId="77777777" w:rsidR="00C52307" w:rsidRPr="000E088E" w:rsidRDefault="00C52307" w:rsidP="00F456EF">
            <w:pPr>
              <w:jc w:val="left"/>
            </w:pPr>
            <w:r w:rsidRPr="000E088E">
              <w:t>FORMULARIO DE NORMATIVA CLAVE </w:t>
            </w:r>
          </w:p>
        </w:tc>
      </w:tr>
      <w:tr w:rsidR="00C52307" w:rsidRPr="000E088E" w14:paraId="69DAC196" w14:textId="77777777" w:rsidTr="00C52307">
        <w:trPr>
          <w:trHeight w:val="450"/>
        </w:trPr>
        <w:tc>
          <w:tcPr>
            <w:tcW w:w="2835" w:type="dxa"/>
            <w:tcBorders>
              <w:top w:val="single" w:sz="6" w:space="0" w:color="BFBFBF"/>
              <w:left w:val="single" w:sz="6" w:space="0" w:color="BFBFBF"/>
              <w:bottom w:val="single" w:sz="6" w:space="0" w:color="BFBFBF"/>
              <w:right w:val="single" w:sz="6" w:space="0" w:color="BFBFBF"/>
            </w:tcBorders>
            <w:shd w:val="clear" w:color="auto" w:fill="auto"/>
            <w:hideMark/>
          </w:tcPr>
          <w:p w14:paraId="1A811E46" w14:textId="77777777" w:rsidR="00C52307" w:rsidRPr="000E088E" w:rsidRDefault="00C52307" w:rsidP="00F456EF">
            <w:pPr>
              <w:jc w:val="left"/>
            </w:pPr>
            <w:r w:rsidRPr="000E088E">
              <w:t>Alcaldía: </w:t>
            </w:r>
          </w:p>
        </w:tc>
        <w:tc>
          <w:tcPr>
            <w:tcW w:w="6796" w:type="dxa"/>
            <w:tcBorders>
              <w:top w:val="single" w:sz="6" w:space="0" w:color="BFBFBF"/>
              <w:left w:val="single" w:sz="6" w:space="0" w:color="BFBFBF"/>
              <w:bottom w:val="single" w:sz="6" w:space="0" w:color="BFBFBF"/>
              <w:right w:val="single" w:sz="6" w:space="0" w:color="BFBFBF"/>
            </w:tcBorders>
            <w:shd w:val="clear" w:color="auto" w:fill="auto"/>
            <w:hideMark/>
          </w:tcPr>
          <w:p w14:paraId="6673218B" w14:textId="77777777" w:rsidR="00C52307" w:rsidRPr="000E088E" w:rsidRDefault="00C52307" w:rsidP="00F456EF">
            <w:pPr>
              <w:jc w:val="left"/>
            </w:pPr>
            <w:r w:rsidRPr="000E088E">
              <w:t>Saquisilí </w:t>
            </w:r>
          </w:p>
        </w:tc>
      </w:tr>
      <w:tr w:rsidR="00C52307" w:rsidRPr="000E088E" w14:paraId="50B8D080" w14:textId="77777777" w:rsidTr="00C52307">
        <w:trPr>
          <w:trHeight w:val="585"/>
        </w:trPr>
        <w:tc>
          <w:tcPr>
            <w:tcW w:w="2835" w:type="dxa"/>
            <w:tcBorders>
              <w:top w:val="single" w:sz="6" w:space="0" w:color="BFBFBF"/>
              <w:left w:val="single" w:sz="6" w:space="0" w:color="BFBFBF"/>
              <w:bottom w:val="single" w:sz="6" w:space="0" w:color="BFBFBF"/>
              <w:right w:val="single" w:sz="6" w:space="0" w:color="BFBFBF"/>
            </w:tcBorders>
            <w:shd w:val="clear" w:color="auto" w:fill="auto"/>
            <w:hideMark/>
          </w:tcPr>
          <w:p w14:paraId="3965392C" w14:textId="77777777" w:rsidR="00F50ECA" w:rsidRDefault="00C52307" w:rsidP="00F456EF">
            <w:pPr>
              <w:jc w:val="left"/>
            </w:pPr>
            <w:r w:rsidRPr="000E088E">
              <w:t>Tipo de norma:</w:t>
            </w:r>
          </w:p>
          <w:p w14:paraId="5CB7B865" w14:textId="01D032A5" w:rsidR="00F50ECA" w:rsidRPr="00F50ECA" w:rsidRDefault="00F50ECA" w:rsidP="00F50ECA">
            <w:pPr>
              <w:jc w:val="left"/>
              <w:rPr>
                <w:color w:val="A6A6A6" w:themeColor="background1" w:themeShade="A6"/>
                <w:sz w:val="16"/>
                <w:szCs w:val="16"/>
              </w:rPr>
            </w:pPr>
            <w:r w:rsidRPr="00F50ECA">
              <w:rPr>
                <w:color w:val="A6A6A6" w:themeColor="background1" w:themeShade="A6"/>
                <w:sz w:val="16"/>
                <w:szCs w:val="16"/>
              </w:rPr>
              <w:t>Escoja el tipo de norma para la cual se está diligenciando este formulario:</w:t>
            </w:r>
          </w:p>
          <w:p w14:paraId="74E8B9AE" w14:textId="77777777" w:rsidR="00F50ECA" w:rsidRPr="00F50ECA" w:rsidRDefault="00F50ECA" w:rsidP="00F50ECA">
            <w:pPr>
              <w:jc w:val="left"/>
              <w:rPr>
                <w:color w:val="A6A6A6" w:themeColor="background1" w:themeShade="A6"/>
                <w:sz w:val="16"/>
                <w:szCs w:val="16"/>
              </w:rPr>
            </w:pPr>
          </w:p>
          <w:p w14:paraId="0F29E265" w14:textId="77777777" w:rsidR="00F50ECA" w:rsidRPr="00F50ECA" w:rsidRDefault="00F50ECA" w:rsidP="005F3826">
            <w:pPr>
              <w:ind w:left="129"/>
              <w:jc w:val="left"/>
              <w:rPr>
                <w:color w:val="A6A6A6" w:themeColor="background1" w:themeShade="A6"/>
                <w:sz w:val="16"/>
                <w:szCs w:val="16"/>
              </w:rPr>
            </w:pPr>
            <w:r w:rsidRPr="00F50ECA">
              <w:rPr>
                <w:color w:val="A6A6A6" w:themeColor="background1" w:themeShade="A6"/>
                <w:sz w:val="16"/>
                <w:szCs w:val="16"/>
              </w:rPr>
              <w:t>Reglamento</w:t>
            </w:r>
          </w:p>
          <w:p w14:paraId="54DEFF27" w14:textId="77777777" w:rsidR="00F50ECA" w:rsidRPr="00F50ECA" w:rsidRDefault="00F50ECA" w:rsidP="005F3826">
            <w:pPr>
              <w:ind w:left="129"/>
              <w:jc w:val="left"/>
              <w:rPr>
                <w:color w:val="A6A6A6" w:themeColor="background1" w:themeShade="A6"/>
                <w:sz w:val="16"/>
                <w:szCs w:val="16"/>
              </w:rPr>
            </w:pPr>
            <w:r w:rsidRPr="00F50ECA">
              <w:rPr>
                <w:color w:val="A6A6A6" w:themeColor="background1" w:themeShade="A6"/>
                <w:sz w:val="16"/>
                <w:szCs w:val="16"/>
              </w:rPr>
              <w:t>Ordenanza</w:t>
            </w:r>
          </w:p>
          <w:p w14:paraId="09EF596E" w14:textId="77777777" w:rsidR="00F50ECA" w:rsidRDefault="00F50ECA" w:rsidP="005F3826">
            <w:pPr>
              <w:ind w:left="129"/>
              <w:jc w:val="left"/>
              <w:rPr>
                <w:color w:val="A6A6A6" w:themeColor="background1" w:themeShade="A6"/>
                <w:sz w:val="16"/>
                <w:szCs w:val="16"/>
              </w:rPr>
            </w:pPr>
            <w:r w:rsidRPr="00F50ECA">
              <w:rPr>
                <w:color w:val="A6A6A6" w:themeColor="background1" w:themeShade="A6"/>
                <w:sz w:val="16"/>
                <w:szCs w:val="16"/>
              </w:rPr>
              <w:t>Resolución</w:t>
            </w:r>
          </w:p>
          <w:p w14:paraId="2C8F4F12" w14:textId="1CADE741" w:rsidR="005F3826" w:rsidRPr="00F50ECA" w:rsidRDefault="005F3826" w:rsidP="005F3826">
            <w:pPr>
              <w:ind w:left="129"/>
              <w:jc w:val="left"/>
              <w:rPr>
                <w:color w:val="A6A6A6" w:themeColor="background1" w:themeShade="A6"/>
                <w:sz w:val="16"/>
                <w:szCs w:val="16"/>
              </w:rPr>
            </w:pPr>
            <w:r>
              <w:rPr>
                <w:color w:val="A6A6A6" w:themeColor="background1" w:themeShade="A6"/>
                <w:sz w:val="16"/>
                <w:szCs w:val="16"/>
              </w:rPr>
              <w:t>Proyecto de ordenanza</w:t>
            </w:r>
          </w:p>
          <w:p w14:paraId="08418D82" w14:textId="7A297095" w:rsidR="00C52307" w:rsidRPr="000E088E" w:rsidRDefault="00F50ECA" w:rsidP="005F3826">
            <w:pPr>
              <w:spacing w:line="240" w:lineRule="auto"/>
              <w:ind w:left="129"/>
              <w:jc w:val="left"/>
            </w:pPr>
            <w:r w:rsidRPr="00F50ECA">
              <w:rPr>
                <w:color w:val="A6A6A6" w:themeColor="background1" w:themeShade="A6"/>
                <w:sz w:val="16"/>
                <w:szCs w:val="16"/>
              </w:rPr>
              <w:t xml:space="preserve">Proyecto de </w:t>
            </w:r>
            <w:r w:rsidR="005F3826">
              <w:rPr>
                <w:color w:val="A6A6A6" w:themeColor="background1" w:themeShade="A6"/>
                <w:sz w:val="16"/>
                <w:szCs w:val="16"/>
              </w:rPr>
              <w:t>resolución</w:t>
            </w:r>
          </w:p>
        </w:tc>
        <w:tc>
          <w:tcPr>
            <w:tcW w:w="6796" w:type="dxa"/>
            <w:tcBorders>
              <w:top w:val="single" w:sz="6" w:space="0" w:color="BFBFBF"/>
              <w:left w:val="single" w:sz="6" w:space="0" w:color="BFBFBF"/>
              <w:bottom w:val="single" w:sz="6" w:space="0" w:color="BFBFBF"/>
              <w:right w:val="single" w:sz="6" w:space="0" w:color="BFBFBF"/>
            </w:tcBorders>
            <w:shd w:val="clear" w:color="auto" w:fill="auto"/>
            <w:hideMark/>
          </w:tcPr>
          <w:p w14:paraId="55DE6AEC" w14:textId="77777777" w:rsidR="00C52307" w:rsidRPr="000E088E" w:rsidRDefault="00C52307" w:rsidP="00F456EF">
            <w:pPr>
              <w:jc w:val="left"/>
            </w:pPr>
            <w:r w:rsidRPr="000E088E">
              <w:t>Ordenanza </w:t>
            </w:r>
          </w:p>
        </w:tc>
      </w:tr>
      <w:tr w:rsidR="00C52307" w:rsidRPr="000E088E" w14:paraId="04249186" w14:textId="77777777" w:rsidTr="00C52307">
        <w:trPr>
          <w:trHeight w:val="480"/>
        </w:trPr>
        <w:tc>
          <w:tcPr>
            <w:tcW w:w="2835" w:type="dxa"/>
            <w:tcBorders>
              <w:top w:val="single" w:sz="6" w:space="0" w:color="BFBFBF"/>
              <w:left w:val="single" w:sz="6" w:space="0" w:color="BFBFBF"/>
              <w:bottom w:val="single" w:sz="6" w:space="0" w:color="BFBFBF"/>
              <w:right w:val="single" w:sz="6" w:space="0" w:color="BFBFBF"/>
            </w:tcBorders>
            <w:shd w:val="clear" w:color="auto" w:fill="auto"/>
            <w:hideMark/>
          </w:tcPr>
          <w:p w14:paraId="5D23A680" w14:textId="77777777" w:rsidR="00C52307" w:rsidRPr="000E088E" w:rsidRDefault="00C52307" w:rsidP="00F456EF">
            <w:pPr>
              <w:jc w:val="left"/>
            </w:pPr>
            <w:r w:rsidRPr="000E088E">
              <w:t>Título de la norma: </w:t>
            </w:r>
          </w:p>
        </w:tc>
        <w:tc>
          <w:tcPr>
            <w:tcW w:w="6796" w:type="dxa"/>
            <w:tcBorders>
              <w:top w:val="single" w:sz="6" w:space="0" w:color="BFBFBF"/>
              <w:left w:val="single" w:sz="6" w:space="0" w:color="BFBFBF"/>
              <w:bottom w:val="single" w:sz="6" w:space="0" w:color="BFBFBF"/>
              <w:right w:val="single" w:sz="6" w:space="0" w:color="BFBFBF"/>
            </w:tcBorders>
            <w:shd w:val="clear" w:color="auto" w:fill="auto"/>
            <w:hideMark/>
          </w:tcPr>
          <w:p w14:paraId="3BB75AD6" w14:textId="77777777" w:rsidR="00C52307" w:rsidRPr="000E088E" w:rsidRDefault="00C52307" w:rsidP="00F456EF">
            <w:pPr>
              <w:jc w:val="left"/>
            </w:pPr>
            <w:r w:rsidRPr="000E088E">
              <w:t>Ordenanza que regula la creación, organización y funcionamiento de la Empresa Pública Municipal de Telecomunicaciones, Agua potable, Alcantarillado y Saneamiento de Saquisilí, etapa EP. </w:t>
            </w:r>
          </w:p>
        </w:tc>
      </w:tr>
      <w:tr w:rsidR="00C52307" w:rsidRPr="000E088E" w14:paraId="50D146DD" w14:textId="77777777" w:rsidTr="00C52307">
        <w:trPr>
          <w:trHeight w:val="435"/>
        </w:trPr>
        <w:tc>
          <w:tcPr>
            <w:tcW w:w="2835" w:type="dxa"/>
            <w:tcBorders>
              <w:top w:val="single" w:sz="6" w:space="0" w:color="BFBFBF"/>
              <w:left w:val="single" w:sz="6" w:space="0" w:color="BFBFBF"/>
              <w:bottom w:val="single" w:sz="6" w:space="0" w:color="BFBFBF"/>
              <w:right w:val="single" w:sz="6" w:space="0" w:color="BFBFBF"/>
            </w:tcBorders>
            <w:shd w:val="clear" w:color="auto" w:fill="auto"/>
            <w:hideMark/>
          </w:tcPr>
          <w:p w14:paraId="7BD64616" w14:textId="77777777" w:rsidR="00C52307" w:rsidRDefault="00C52307" w:rsidP="00F456EF">
            <w:pPr>
              <w:jc w:val="left"/>
            </w:pPr>
            <w:r w:rsidRPr="000E088E">
              <w:t>Proyecto vinculado: </w:t>
            </w:r>
          </w:p>
          <w:p w14:paraId="09EF63A0" w14:textId="27900C94" w:rsidR="00F50ECA" w:rsidRPr="000E088E" w:rsidRDefault="00F50ECA" w:rsidP="00F456EF">
            <w:pPr>
              <w:jc w:val="left"/>
            </w:pPr>
            <w:r w:rsidRPr="00F50ECA">
              <w:rPr>
                <w:color w:val="A6A6A6" w:themeColor="background1" w:themeShade="A6"/>
                <w:sz w:val="16"/>
                <w:szCs w:val="16"/>
              </w:rPr>
              <w:t xml:space="preserve">Indique </w:t>
            </w:r>
            <w:r w:rsidR="005F3826">
              <w:rPr>
                <w:color w:val="A6A6A6" w:themeColor="background1" w:themeShade="A6"/>
                <w:sz w:val="16"/>
                <w:szCs w:val="16"/>
              </w:rPr>
              <w:t xml:space="preserve">el </w:t>
            </w:r>
            <w:r w:rsidRPr="00F50ECA">
              <w:rPr>
                <w:color w:val="A6A6A6" w:themeColor="background1" w:themeShade="A6"/>
                <w:sz w:val="16"/>
                <w:szCs w:val="16"/>
              </w:rPr>
              <w:t>o los proyectos a los cuales está vinculada esta norma</w:t>
            </w:r>
          </w:p>
        </w:tc>
        <w:tc>
          <w:tcPr>
            <w:tcW w:w="6796" w:type="dxa"/>
            <w:tcBorders>
              <w:top w:val="single" w:sz="6" w:space="0" w:color="BFBFBF"/>
              <w:left w:val="single" w:sz="6" w:space="0" w:color="BFBFBF"/>
              <w:bottom w:val="single" w:sz="6" w:space="0" w:color="BFBFBF"/>
              <w:right w:val="single" w:sz="6" w:space="0" w:color="BFBFBF"/>
            </w:tcBorders>
            <w:shd w:val="clear" w:color="auto" w:fill="auto"/>
            <w:hideMark/>
          </w:tcPr>
          <w:p w14:paraId="0B3C20BC" w14:textId="77777777" w:rsidR="00C52307" w:rsidRDefault="00C52307" w:rsidP="00F456EF">
            <w:pPr>
              <w:jc w:val="left"/>
            </w:pPr>
            <w:r w:rsidRPr="000E088E">
              <w:t>Construcción de 4 pozos e instalación de redes de distribución de agua potable en Canchagua </w:t>
            </w:r>
          </w:p>
          <w:p w14:paraId="3FCDAF77" w14:textId="694806DC" w:rsidR="00F50ECA" w:rsidRPr="000E088E" w:rsidRDefault="00F50ECA" w:rsidP="00F456EF">
            <w:pPr>
              <w:jc w:val="left"/>
            </w:pPr>
          </w:p>
        </w:tc>
      </w:tr>
      <w:tr w:rsidR="00F50ECA" w:rsidRPr="000E088E" w14:paraId="1D07EF5E" w14:textId="77777777" w:rsidTr="00C52307">
        <w:trPr>
          <w:trHeight w:val="1290"/>
        </w:trPr>
        <w:tc>
          <w:tcPr>
            <w:tcW w:w="2835" w:type="dxa"/>
            <w:tcBorders>
              <w:top w:val="single" w:sz="6" w:space="0" w:color="BFBFBF"/>
              <w:left w:val="single" w:sz="6" w:space="0" w:color="BFBFBF"/>
              <w:bottom w:val="single" w:sz="6" w:space="0" w:color="BFBFBF"/>
              <w:right w:val="single" w:sz="6" w:space="0" w:color="BFBFBF"/>
            </w:tcBorders>
            <w:shd w:val="clear" w:color="auto" w:fill="auto"/>
          </w:tcPr>
          <w:p w14:paraId="15E3B50F" w14:textId="77777777" w:rsidR="00F50ECA" w:rsidRDefault="00F50ECA" w:rsidP="00F456EF">
            <w:pPr>
              <w:jc w:val="left"/>
            </w:pPr>
            <w:r>
              <w:t>Ubicación de la gestión:</w:t>
            </w:r>
          </w:p>
          <w:p w14:paraId="06CE7CF5" w14:textId="77777777" w:rsidR="00F50ECA" w:rsidRPr="00F50ECA" w:rsidRDefault="00F50ECA" w:rsidP="00F456EF">
            <w:pPr>
              <w:jc w:val="left"/>
              <w:rPr>
                <w:color w:val="A6A6A6" w:themeColor="background1" w:themeShade="A6"/>
                <w:sz w:val="16"/>
                <w:szCs w:val="16"/>
              </w:rPr>
            </w:pPr>
            <w:r w:rsidRPr="00F50ECA">
              <w:rPr>
                <w:color w:val="A6A6A6" w:themeColor="background1" w:themeShade="A6"/>
                <w:sz w:val="16"/>
                <w:szCs w:val="16"/>
              </w:rPr>
              <w:t>Escoja la ubicación en la que actualmente se está gestionando la norma:</w:t>
            </w:r>
          </w:p>
          <w:p w14:paraId="244E3A3C" w14:textId="77777777" w:rsidR="00F50ECA" w:rsidRPr="00F50ECA" w:rsidRDefault="00F50ECA" w:rsidP="00F50ECA">
            <w:pPr>
              <w:jc w:val="left"/>
              <w:rPr>
                <w:color w:val="A6A6A6" w:themeColor="background1" w:themeShade="A6"/>
                <w:sz w:val="16"/>
                <w:szCs w:val="16"/>
              </w:rPr>
            </w:pPr>
          </w:p>
          <w:p w14:paraId="681CDB19" w14:textId="77777777" w:rsidR="00F50ECA" w:rsidRPr="00F50ECA" w:rsidRDefault="00F50ECA" w:rsidP="00F50ECA">
            <w:pPr>
              <w:jc w:val="left"/>
              <w:rPr>
                <w:color w:val="A6A6A6" w:themeColor="background1" w:themeShade="A6"/>
                <w:sz w:val="16"/>
                <w:szCs w:val="16"/>
              </w:rPr>
            </w:pPr>
            <w:r w:rsidRPr="00F50ECA">
              <w:rPr>
                <w:color w:val="A6A6A6" w:themeColor="background1" w:themeShade="A6"/>
                <w:sz w:val="16"/>
                <w:szCs w:val="16"/>
              </w:rPr>
              <w:t>Síndico o Procuraduría</w:t>
            </w:r>
          </w:p>
          <w:p w14:paraId="360E3CFA" w14:textId="77777777" w:rsidR="00F50ECA" w:rsidRPr="00F50ECA" w:rsidRDefault="00F50ECA" w:rsidP="00F50ECA">
            <w:pPr>
              <w:jc w:val="left"/>
              <w:rPr>
                <w:color w:val="A6A6A6" w:themeColor="background1" w:themeShade="A6"/>
                <w:sz w:val="16"/>
                <w:szCs w:val="16"/>
              </w:rPr>
            </w:pPr>
            <w:r w:rsidRPr="00F50ECA">
              <w:rPr>
                <w:color w:val="A6A6A6" w:themeColor="background1" w:themeShade="A6"/>
                <w:sz w:val="16"/>
                <w:szCs w:val="16"/>
              </w:rPr>
              <w:t>Concejo Municipal</w:t>
            </w:r>
          </w:p>
          <w:p w14:paraId="0B0C6BA1" w14:textId="5B461610" w:rsidR="00F50ECA" w:rsidRPr="000E088E" w:rsidRDefault="00F50ECA" w:rsidP="00F50ECA">
            <w:pPr>
              <w:jc w:val="left"/>
            </w:pPr>
            <w:r w:rsidRPr="00F50ECA">
              <w:rPr>
                <w:color w:val="A6A6A6" w:themeColor="background1" w:themeShade="A6"/>
                <w:sz w:val="16"/>
                <w:szCs w:val="16"/>
              </w:rPr>
              <w:t>Despacho del alcalde</w:t>
            </w:r>
          </w:p>
        </w:tc>
        <w:tc>
          <w:tcPr>
            <w:tcW w:w="6796" w:type="dxa"/>
            <w:tcBorders>
              <w:top w:val="single" w:sz="6" w:space="0" w:color="BFBFBF"/>
              <w:left w:val="single" w:sz="6" w:space="0" w:color="BFBFBF"/>
              <w:bottom w:val="single" w:sz="6" w:space="0" w:color="BFBFBF"/>
              <w:right w:val="single" w:sz="6" w:space="0" w:color="BFBFBF"/>
            </w:tcBorders>
            <w:shd w:val="clear" w:color="auto" w:fill="auto"/>
          </w:tcPr>
          <w:p w14:paraId="00BDD849" w14:textId="57E729D8" w:rsidR="00F50ECA" w:rsidRDefault="00F50ECA" w:rsidP="00F456EF">
            <w:pPr>
              <w:jc w:val="left"/>
            </w:pPr>
            <w:r>
              <w:t>Concejo Municipal</w:t>
            </w:r>
          </w:p>
          <w:p w14:paraId="575FDB64" w14:textId="77777777" w:rsidR="00F50ECA" w:rsidRDefault="00F50ECA" w:rsidP="00F456EF">
            <w:pPr>
              <w:jc w:val="left"/>
            </w:pPr>
          </w:p>
          <w:p w14:paraId="5B62D31E" w14:textId="77777777" w:rsidR="00F50ECA" w:rsidRDefault="00F50ECA" w:rsidP="00F456EF">
            <w:pPr>
              <w:jc w:val="left"/>
            </w:pPr>
          </w:p>
          <w:p w14:paraId="2AB61B5D" w14:textId="77777777" w:rsidR="00F50ECA" w:rsidRDefault="00F50ECA" w:rsidP="00F456EF">
            <w:pPr>
              <w:jc w:val="left"/>
            </w:pPr>
          </w:p>
          <w:p w14:paraId="0A9226FA" w14:textId="77777777" w:rsidR="00F50ECA" w:rsidRDefault="00F50ECA" w:rsidP="00F456EF">
            <w:pPr>
              <w:jc w:val="left"/>
            </w:pPr>
          </w:p>
          <w:p w14:paraId="7689BC41" w14:textId="23EE003E" w:rsidR="00F50ECA" w:rsidRPr="000E088E" w:rsidRDefault="00F50ECA" w:rsidP="00F456EF">
            <w:pPr>
              <w:jc w:val="left"/>
            </w:pPr>
          </w:p>
        </w:tc>
      </w:tr>
      <w:tr w:rsidR="00C52307" w:rsidRPr="000E088E" w14:paraId="05CBA2EF" w14:textId="77777777" w:rsidTr="00C52307">
        <w:trPr>
          <w:trHeight w:val="1290"/>
        </w:trPr>
        <w:tc>
          <w:tcPr>
            <w:tcW w:w="2835" w:type="dxa"/>
            <w:tcBorders>
              <w:top w:val="single" w:sz="6" w:space="0" w:color="BFBFBF"/>
              <w:left w:val="single" w:sz="6" w:space="0" w:color="BFBFBF"/>
              <w:bottom w:val="single" w:sz="6" w:space="0" w:color="BFBFBF"/>
              <w:right w:val="single" w:sz="6" w:space="0" w:color="BFBFBF"/>
            </w:tcBorders>
            <w:shd w:val="clear" w:color="auto" w:fill="auto"/>
            <w:hideMark/>
          </w:tcPr>
          <w:p w14:paraId="74B9FB75" w14:textId="77777777" w:rsidR="00C52307" w:rsidRDefault="00C52307" w:rsidP="00F456EF">
            <w:pPr>
              <w:jc w:val="left"/>
            </w:pPr>
            <w:r w:rsidRPr="000E088E">
              <w:t>Descripción: </w:t>
            </w:r>
          </w:p>
          <w:p w14:paraId="079875F0" w14:textId="17654649" w:rsidR="00F50ECA" w:rsidRPr="000E088E" w:rsidRDefault="00F50ECA" w:rsidP="00F456EF">
            <w:pPr>
              <w:jc w:val="left"/>
            </w:pPr>
            <w:r w:rsidRPr="00F50ECA">
              <w:rPr>
                <w:color w:val="A6A6A6" w:themeColor="background1" w:themeShade="A6"/>
                <w:sz w:val="16"/>
                <w:szCs w:val="16"/>
              </w:rPr>
              <w:t>Indique las razones por las que esta norma es importante y cómo contribuye al proyecto</w:t>
            </w:r>
          </w:p>
        </w:tc>
        <w:tc>
          <w:tcPr>
            <w:tcW w:w="6796" w:type="dxa"/>
            <w:tcBorders>
              <w:top w:val="single" w:sz="6" w:space="0" w:color="BFBFBF"/>
              <w:left w:val="single" w:sz="6" w:space="0" w:color="BFBFBF"/>
              <w:bottom w:val="single" w:sz="6" w:space="0" w:color="BFBFBF"/>
              <w:right w:val="single" w:sz="6" w:space="0" w:color="BFBFBF"/>
            </w:tcBorders>
            <w:shd w:val="clear" w:color="auto" w:fill="auto"/>
            <w:hideMark/>
          </w:tcPr>
          <w:p w14:paraId="23E8C4DF" w14:textId="77777777" w:rsidR="00C52307" w:rsidRDefault="00C52307" w:rsidP="00F456EF">
            <w:pPr>
              <w:jc w:val="left"/>
            </w:pPr>
            <w:r w:rsidRPr="000E088E">
              <w:t xml:space="preserve">Regula la organización y funcionamiento de la Empresa Pública Municipal de Telecomunicaciones, Agua Potable, Alcantarillado y Saneamiento de Saquisilí, adaptando los cambios introducidos en los últimos años en la legislación nacional. Es importante para reestructurar su modelo orgánico funcional administrativo, de manera que pueda ejecutar con </w:t>
            </w:r>
            <w:r w:rsidRPr="000E088E">
              <w:lastRenderedPageBreak/>
              <w:t>agilidad, eficiencia, eficacia y dinamismo, una supervisión y control acordes con la realidad actual y sistematizar sus áreas de acción, dependiendo de los servicios que presta y sobre la base de criterios empresariales modernos. </w:t>
            </w:r>
          </w:p>
          <w:p w14:paraId="7EF13001" w14:textId="05B8F702" w:rsidR="00F50ECA" w:rsidRPr="000E088E" w:rsidRDefault="00F50ECA" w:rsidP="00F456EF">
            <w:pPr>
              <w:jc w:val="left"/>
            </w:pPr>
          </w:p>
        </w:tc>
      </w:tr>
      <w:tr w:rsidR="00C52307" w:rsidRPr="000E088E" w14:paraId="6F6811AE" w14:textId="77777777" w:rsidTr="00C52307">
        <w:trPr>
          <w:trHeight w:val="270"/>
        </w:trPr>
        <w:tc>
          <w:tcPr>
            <w:tcW w:w="9631" w:type="dxa"/>
            <w:gridSpan w:val="2"/>
            <w:tcBorders>
              <w:top w:val="single" w:sz="6" w:space="0" w:color="BFBFBF"/>
              <w:left w:val="single" w:sz="6" w:space="0" w:color="BFBFBF"/>
              <w:bottom w:val="single" w:sz="6" w:space="0" w:color="BFBFBF"/>
              <w:right w:val="single" w:sz="6" w:space="0" w:color="BFBFBF"/>
            </w:tcBorders>
            <w:shd w:val="clear" w:color="auto" w:fill="auto"/>
            <w:hideMark/>
          </w:tcPr>
          <w:p w14:paraId="70365502" w14:textId="77777777" w:rsidR="00C52307" w:rsidRPr="000E088E" w:rsidRDefault="00C52307" w:rsidP="00F456EF">
            <w:pPr>
              <w:jc w:val="left"/>
            </w:pPr>
            <w:r w:rsidRPr="000E088E">
              <w:lastRenderedPageBreak/>
              <w:t>FUNCIONARIO DE CONTACTO </w:t>
            </w:r>
          </w:p>
        </w:tc>
      </w:tr>
      <w:tr w:rsidR="00C52307" w:rsidRPr="000E088E" w14:paraId="6B6FA875" w14:textId="77777777" w:rsidTr="00C52307">
        <w:trPr>
          <w:trHeight w:val="315"/>
        </w:trPr>
        <w:tc>
          <w:tcPr>
            <w:tcW w:w="2835" w:type="dxa"/>
            <w:tcBorders>
              <w:top w:val="single" w:sz="6" w:space="0" w:color="BFBFBF"/>
              <w:left w:val="single" w:sz="6" w:space="0" w:color="BFBFBF"/>
              <w:bottom w:val="single" w:sz="6" w:space="0" w:color="BFBFBF"/>
              <w:right w:val="single" w:sz="6" w:space="0" w:color="BFBFBF"/>
            </w:tcBorders>
            <w:shd w:val="clear" w:color="auto" w:fill="auto"/>
            <w:hideMark/>
          </w:tcPr>
          <w:p w14:paraId="067B260B" w14:textId="77777777" w:rsidR="00C52307" w:rsidRPr="000E088E" w:rsidRDefault="00C52307" w:rsidP="00F456EF">
            <w:pPr>
              <w:jc w:val="left"/>
            </w:pPr>
            <w:r w:rsidRPr="000E088E">
              <w:t>Nombre: </w:t>
            </w:r>
          </w:p>
        </w:tc>
        <w:tc>
          <w:tcPr>
            <w:tcW w:w="6796" w:type="dxa"/>
            <w:tcBorders>
              <w:top w:val="single" w:sz="6" w:space="0" w:color="BFBFBF"/>
              <w:left w:val="single" w:sz="6" w:space="0" w:color="BFBFBF"/>
              <w:bottom w:val="single" w:sz="6" w:space="0" w:color="BFBFBF"/>
              <w:right w:val="single" w:sz="6" w:space="0" w:color="BFBFBF"/>
            </w:tcBorders>
            <w:shd w:val="clear" w:color="auto" w:fill="auto"/>
            <w:hideMark/>
          </w:tcPr>
          <w:p w14:paraId="3D6F21C7" w14:textId="77777777" w:rsidR="00C52307" w:rsidRPr="000E088E" w:rsidRDefault="00C52307" w:rsidP="00F456EF">
            <w:pPr>
              <w:jc w:val="left"/>
            </w:pPr>
            <w:r w:rsidRPr="000E088E">
              <w:t>Marcelo Martínez </w:t>
            </w:r>
          </w:p>
        </w:tc>
      </w:tr>
      <w:tr w:rsidR="00C52307" w:rsidRPr="000E088E" w14:paraId="0CD82750" w14:textId="77777777" w:rsidTr="00C52307">
        <w:trPr>
          <w:trHeight w:val="345"/>
        </w:trPr>
        <w:tc>
          <w:tcPr>
            <w:tcW w:w="2835" w:type="dxa"/>
            <w:tcBorders>
              <w:top w:val="single" w:sz="6" w:space="0" w:color="BFBFBF"/>
              <w:left w:val="single" w:sz="6" w:space="0" w:color="BFBFBF"/>
              <w:bottom w:val="single" w:sz="6" w:space="0" w:color="BFBFBF"/>
              <w:right w:val="single" w:sz="6" w:space="0" w:color="BFBFBF"/>
            </w:tcBorders>
            <w:shd w:val="clear" w:color="auto" w:fill="auto"/>
            <w:hideMark/>
          </w:tcPr>
          <w:p w14:paraId="359E7030" w14:textId="77777777" w:rsidR="00C52307" w:rsidRPr="000E088E" w:rsidRDefault="00C52307" w:rsidP="00F456EF">
            <w:pPr>
              <w:jc w:val="left"/>
            </w:pPr>
            <w:r w:rsidRPr="000E088E">
              <w:t>Teléfono móvil: </w:t>
            </w:r>
          </w:p>
        </w:tc>
        <w:tc>
          <w:tcPr>
            <w:tcW w:w="6796" w:type="dxa"/>
            <w:tcBorders>
              <w:top w:val="single" w:sz="6" w:space="0" w:color="BFBFBF"/>
              <w:left w:val="single" w:sz="6" w:space="0" w:color="BFBFBF"/>
              <w:bottom w:val="single" w:sz="6" w:space="0" w:color="BFBFBF"/>
              <w:right w:val="single" w:sz="6" w:space="0" w:color="BFBFBF"/>
            </w:tcBorders>
            <w:shd w:val="clear" w:color="auto" w:fill="auto"/>
            <w:hideMark/>
          </w:tcPr>
          <w:p w14:paraId="1A42B9A1" w14:textId="77777777" w:rsidR="00C52307" w:rsidRPr="000E088E" w:rsidRDefault="00C52307" w:rsidP="00F456EF">
            <w:pPr>
              <w:jc w:val="left"/>
            </w:pPr>
            <w:r w:rsidRPr="000E088E">
              <w:t>593 7-413-4900  </w:t>
            </w:r>
          </w:p>
        </w:tc>
      </w:tr>
      <w:tr w:rsidR="00C52307" w:rsidRPr="000E088E" w14:paraId="0CB6428C" w14:textId="77777777" w:rsidTr="00C52307">
        <w:trPr>
          <w:trHeight w:val="360"/>
        </w:trPr>
        <w:tc>
          <w:tcPr>
            <w:tcW w:w="2835" w:type="dxa"/>
            <w:tcBorders>
              <w:top w:val="single" w:sz="6" w:space="0" w:color="BFBFBF"/>
              <w:left w:val="single" w:sz="6" w:space="0" w:color="BFBFBF"/>
              <w:bottom w:val="single" w:sz="6" w:space="0" w:color="BFBFBF"/>
              <w:right w:val="single" w:sz="6" w:space="0" w:color="BFBFBF"/>
            </w:tcBorders>
            <w:shd w:val="clear" w:color="auto" w:fill="auto"/>
            <w:hideMark/>
          </w:tcPr>
          <w:p w14:paraId="5B68E906" w14:textId="77777777" w:rsidR="00C52307" w:rsidRPr="000E088E" w:rsidRDefault="00C52307" w:rsidP="00F456EF">
            <w:pPr>
              <w:jc w:val="left"/>
            </w:pPr>
            <w:r w:rsidRPr="000E088E">
              <w:t>E- mail: </w:t>
            </w:r>
          </w:p>
        </w:tc>
        <w:tc>
          <w:tcPr>
            <w:tcW w:w="6796" w:type="dxa"/>
            <w:tcBorders>
              <w:top w:val="single" w:sz="6" w:space="0" w:color="BFBFBF"/>
              <w:left w:val="single" w:sz="6" w:space="0" w:color="BFBFBF"/>
              <w:bottom w:val="single" w:sz="6" w:space="0" w:color="BFBFBF"/>
              <w:right w:val="single" w:sz="6" w:space="0" w:color="BFBFBF"/>
            </w:tcBorders>
            <w:shd w:val="clear" w:color="auto" w:fill="auto"/>
            <w:hideMark/>
          </w:tcPr>
          <w:p w14:paraId="62C07786" w14:textId="77777777" w:rsidR="00C52307" w:rsidRPr="000E088E" w:rsidRDefault="00000000" w:rsidP="00F456EF">
            <w:pPr>
              <w:jc w:val="left"/>
            </w:pPr>
            <w:hyperlink r:id="rId5" w:tgtFrame="_blank" w:history="1">
              <w:r w:rsidR="00C52307" w:rsidRPr="000E088E">
                <w:rPr>
                  <w:u w:val="single"/>
                </w:rPr>
                <w:t>mmartinez@gmail.com</w:t>
              </w:r>
            </w:hyperlink>
            <w:r w:rsidR="00C52307" w:rsidRPr="000E088E">
              <w:t> </w:t>
            </w:r>
          </w:p>
        </w:tc>
      </w:tr>
    </w:tbl>
    <w:p w14:paraId="409B7EC8" w14:textId="021EB141" w:rsidR="00C52307" w:rsidRPr="000E088E" w:rsidRDefault="00C52307" w:rsidP="00C52307">
      <w:r w:rsidRPr="000E088E">
        <w:t> </w:t>
      </w:r>
    </w:p>
    <w:p w14:paraId="5A89B54B" w14:textId="77777777" w:rsidR="00F50ECA" w:rsidRPr="000E088E" w:rsidRDefault="00C52307" w:rsidP="00C52307">
      <w:r w:rsidRPr="000E088E">
        <w:t> </w:t>
      </w:r>
    </w:p>
    <w:tbl>
      <w:tblPr>
        <w:tblW w:w="963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35"/>
        <w:gridCol w:w="6796"/>
      </w:tblGrid>
      <w:tr w:rsidR="00F50ECA" w:rsidRPr="000E088E" w14:paraId="52FA6A27" w14:textId="77777777" w:rsidTr="004B61E6">
        <w:trPr>
          <w:trHeight w:val="435"/>
        </w:trPr>
        <w:tc>
          <w:tcPr>
            <w:tcW w:w="9631" w:type="dxa"/>
            <w:gridSpan w:val="2"/>
            <w:tcBorders>
              <w:top w:val="single" w:sz="6" w:space="0" w:color="BFBFBF"/>
              <w:left w:val="single" w:sz="6" w:space="0" w:color="BFBFBF"/>
              <w:bottom w:val="single" w:sz="6" w:space="0" w:color="BFBFBF"/>
              <w:right w:val="single" w:sz="6" w:space="0" w:color="BFBFBF"/>
            </w:tcBorders>
            <w:shd w:val="clear" w:color="auto" w:fill="auto"/>
            <w:hideMark/>
          </w:tcPr>
          <w:p w14:paraId="6FFCDEC0" w14:textId="77777777" w:rsidR="00F50ECA" w:rsidRPr="000E088E" w:rsidRDefault="00F50ECA" w:rsidP="004B61E6">
            <w:pPr>
              <w:jc w:val="left"/>
            </w:pPr>
            <w:r w:rsidRPr="000E088E">
              <w:t>FORMULARIO DE NORMATIVA CLAVE </w:t>
            </w:r>
          </w:p>
        </w:tc>
      </w:tr>
      <w:tr w:rsidR="00F50ECA" w:rsidRPr="000E088E" w14:paraId="22A2DC8B" w14:textId="77777777" w:rsidTr="004B61E6">
        <w:trPr>
          <w:trHeight w:val="450"/>
        </w:trPr>
        <w:tc>
          <w:tcPr>
            <w:tcW w:w="2835" w:type="dxa"/>
            <w:tcBorders>
              <w:top w:val="single" w:sz="6" w:space="0" w:color="BFBFBF"/>
              <w:left w:val="single" w:sz="6" w:space="0" w:color="BFBFBF"/>
              <w:bottom w:val="single" w:sz="6" w:space="0" w:color="BFBFBF"/>
              <w:right w:val="single" w:sz="6" w:space="0" w:color="BFBFBF"/>
            </w:tcBorders>
            <w:shd w:val="clear" w:color="auto" w:fill="auto"/>
            <w:hideMark/>
          </w:tcPr>
          <w:p w14:paraId="6BC7447D" w14:textId="77777777" w:rsidR="00F50ECA" w:rsidRPr="000E088E" w:rsidRDefault="00F50ECA" w:rsidP="004B61E6">
            <w:pPr>
              <w:jc w:val="left"/>
            </w:pPr>
            <w:r w:rsidRPr="000E088E">
              <w:t>Alcaldía: </w:t>
            </w:r>
          </w:p>
        </w:tc>
        <w:tc>
          <w:tcPr>
            <w:tcW w:w="6796" w:type="dxa"/>
            <w:tcBorders>
              <w:top w:val="single" w:sz="6" w:space="0" w:color="BFBFBF"/>
              <w:left w:val="single" w:sz="6" w:space="0" w:color="BFBFBF"/>
              <w:bottom w:val="single" w:sz="6" w:space="0" w:color="BFBFBF"/>
              <w:right w:val="single" w:sz="6" w:space="0" w:color="BFBFBF"/>
            </w:tcBorders>
            <w:shd w:val="clear" w:color="auto" w:fill="auto"/>
            <w:hideMark/>
          </w:tcPr>
          <w:p w14:paraId="569B65F2" w14:textId="092DECBF" w:rsidR="00F50ECA" w:rsidRPr="000E088E" w:rsidRDefault="00F50ECA" w:rsidP="004B61E6">
            <w:pPr>
              <w:jc w:val="left"/>
            </w:pPr>
          </w:p>
        </w:tc>
      </w:tr>
      <w:tr w:rsidR="00F50ECA" w:rsidRPr="000E088E" w14:paraId="12DF6B2A" w14:textId="77777777" w:rsidTr="004B61E6">
        <w:trPr>
          <w:trHeight w:val="585"/>
        </w:trPr>
        <w:tc>
          <w:tcPr>
            <w:tcW w:w="2835" w:type="dxa"/>
            <w:tcBorders>
              <w:top w:val="single" w:sz="6" w:space="0" w:color="BFBFBF"/>
              <w:left w:val="single" w:sz="6" w:space="0" w:color="BFBFBF"/>
              <w:bottom w:val="single" w:sz="6" w:space="0" w:color="BFBFBF"/>
              <w:right w:val="single" w:sz="6" w:space="0" w:color="BFBFBF"/>
            </w:tcBorders>
            <w:shd w:val="clear" w:color="auto" w:fill="auto"/>
            <w:hideMark/>
          </w:tcPr>
          <w:p w14:paraId="5CF37BFD" w14:textId="77777777" w:rsidR="00F50ECA" w:rsidRDefault="00F50ECA" w:rsidP="004B61E6">
            <w:pPr>
              <w:jc w:val="left"/>
            </w:pPr>
            <w:r w:rsidRPr="000E088E">
              <w:t>Tipo de norma:</w:t>
            </w:r>
          </w:p>
          <w:p w14:paraId="03E87B4C" w14:textId="77777777" w:rsidR="00F50ECA" w:rsidRPr="00F50ECA" w:rsidRDefault="00F50ECA" w:rsidP="004B61E6">
            <w:pPr>
              <w:jc w:val="left"/>
              <w:rPr>
                <w:color w:val="A6A6A6" w:themeColor="background1" w:themeShade="A6"/>
                <w:sz w:val="16"/>
                <w:szCs w:val="16"/>
              </w:rPr>
            </w:pPr>
            <w:r w:rsidRPr="00F50ECA">
              <w:rPr>
                <w:color w:val="A6A6A6" w:themeColor="background1" w:themeShade="A6"/>
                <w:sz w:val="16"/>
                <w:szCs w:val="16"/>
              </w:rPr>
              <w:t>Escoja el tipo de norma para la cual se está diligenciando este formulario:</w:t>
            </w:r>
          </w:p>
          <w:p w14:paraId="08CEB2AF" w14:textId="77777777" w:rsidR="00F50ECA" w:rsidRPr="00F50ECA" w:rsidRDefault="00F50ECA" w:rsidP="004B61E6">
            <w:pPr>
              <w:jc w:val="left"/>
              <w:rPr>
                <w:color w:val="A6A6A6" w:themeColor="background1" w:themeShade="A6"/>
                <w:sz w:val="16"/>
                <w:szCs w:val="16"/>
              </w:rPr>
            </w:pPr>
          </w:p>
          <w:p w14:paraId="7CA98D28" w14:textId="77777777" w:rsidR="00F50ECA" w:rsidRPr="00F50ECA" w:rsidRDefault="00F50ECA" w:rsidP="004B61E6">
            <w:pPr>
              <w:jc w:val="left"/>
              <w:rPr>
                <w:color w:val="A6A6A6" w:themeColor="background1" w:themeShade="A6"/>
                <w:sz w:val="16"/>
                <w:szCs w:val="16"/>
              </w:rPr>
            </w:pPr>
            <w:r w:rsidRPr="00F50ECA">
              <w:rPr>
                <w:color w:val="A6A6A6" w:themeColor="background1" w:themeShade="A6"/>
                <w:sz w:val="16"/>
                <w:szCs w:val="16"/>
              </w:rPr>
              <w:t>Reglamento</w:t>
            </w:r>
          </w:p>
          <w:p w14:paraId="0F993078" w14:textId="77777777" w:rsidR="00F50ECA" w:rsidRPr="00F50ECA" w:rsidRDefault="00F50ECA" w:rsidP="004B61E6">
            <w:pPr>
              <w:jc w:val="left"/>
              <w:rPr>
                <w:color w:val="A6A6A6" w:themeColor="background1" w:themeShade="A6"/>
                <w:sz w:val="16"/>
                <w:szCs w:val="16"/>
              </w:rPr>
            </w:pPr>
            <w:r w:rsidRPr="00F50ECA">
              <w:rPr>
                <w:color w:val="A6A6A6" w:themeColor="background1" w:themeShade="A6"/>
                <w:sz w:val="16"/>
                <w:szCs w:val="16"/>
              </w:rPr>
              <w:t>Ordenanza</w:t>
            </w:r>
          </w:p>
          <w:p w14:paraId="02E525AB" w14:textId="77777777" w:rsidR="00F50ECA" w:rsidRPr="00F50ECA" w:rsidRDefault="00F50ECA" w:rsidP="004B61E6">
            <w:pPr>
              <w:jc w:val="left"/>
              <w:rPr>
                <w:color w:val="A6A6A6" w:themeColor="background1" w:themeShade="A6"/>
                <w:sz w:val="16"/>
                <w:szCs w:val="16"/>
              </w:rPr>
            </w:pPr>
            <w:r w:rsidRPr="00F50ECA">
              <w:rPr>
                <w:color w:val="A6A6A6" w:themeColor="background1" w:themeShade="A6"/>
                <w:sz w:val="16"/>
                <w:szCs w:val="16"/>
              </w:rPr>
              <w:t>Resolución</w:t>
            </w:r>
          </w:p>
          <w:p w14:paraId="2BE2BBD5" w14:textId="77777777" w:rsidR="00F50ECA" w:rsidRPr="00F50ECA" w:rsidRDefault="00F50ECA" w:rsidP="004B61E6">
            <w:pPr>
              <w:jc w:val="left"/>
              <w:rPr>
                <w:color w:val="A6A6A6" w:themeColor="background1" w:themeShade="A6"/>
                <w:sz w:val="16"/>
                <w:szCs w:val="16"/>
              </w:rPr>
            </w:pPr>
            <w:r w:rsidRPr="00F50ECA">
              <w:rPr>
                <w:color w:val="A6A6A6" w:themeColor="background1" w:themeShade="A6"/>
                <w:sz w:val="16"/>
                <w:szCs w:val="16"/>
              </w:rPr>
              <w:t>Proyecto de ordenanza</w:t>
            </w:r>
          </w:p>
          <w:p w14:paraId="344CA263" w14:textId="77777777" w:rsidR="00F50ECA" w:rsidRPr="000E088E" w:rsidRDefault="00F50ECA" w:rsidP="004B61E6">
            <w:pPr>
              <w:jc w:val="left"/>
            </w:pPr>
            <w:r w:rsidRPr="00F50ECA">
              <w:rPr>
                <w:color w:val="A6A6A6" w:themeColor="background1" w:themeShade="A6"/>
                <w:sz w:val="16"/>
                <w:szCs w:val="16"/>
              </w:rPr>
              <w:t>Proyectos de resolución</w:t>
            </w:r>
            <w:r w:rsidRPr="00F50ECA">
              <w:rPr>
                <w:color w:val="A6A6A6" w:themeColor="background1" w:themeShade="A6"/>
              </w:rPr>
              <w:t> </w:t>
            </w:r>
          </w:p>
        </w:tc>
        <w:tc>
          <w:tcPr>
            <w:tcW w:w="6796" w:type="dxa"/>
            <w:tcBorders>
              <w:top w:val="single" w:sz="6" w:space="0" w:color="BFBFBF"/>
              <w:left w:val="single" w:sz="6" w:space="0" w:color="BFBFBF"/>
              <w:bottom w:val="single" w:sz="6" w:space="0" w:color="BFBFBF"/>
              <w:right w:val="single" w:sz="6" w:space="0" w:color="BFBFBF"/>
            </w:tcBorders>
            <w:shd w:val="clear" w:color="auto" w:fill="auto"/>
            <w:hideMark/>
          </w:tcPr>
          <w:p w14:paraId="7AFE8FCB" w14:textId="41E00832" w:rsidR="00F50ECA" w:rsidRPr="000E088E" w:rsidRDefault="00F50ECA" w:rsidP="004B61E6">
            <w:pPr>
              <w:jc w:val="left"/>
            </w:pPr>
          </w:p>
        </w:tc>
      </w:tr>
      <w:tr w:rsidR="00F50ECA" w:rsidRPr="000E088E" w14:paraId="5324D32D" w14:textId="77777777" w:rsidTr="004B61E6">
        <w:trPr>
          <w:trHeight w:val="480"/>
        </w:trPr>
        <w:tc>
          <w:tcPr>
            <w:tcW w:w="2835" w:type="dxa"/>
            <w:tcBorders>
              <w:top w:val="single" w:sz="6" w:space="0" w:color="BFBFBF"/>
              <w:left w:val="single" w:sz="6" w:space="0" w:color="BFBFBF"/>
              <w:bottom w:val="single" w:sz="6" w:space="0" w:color="BFBFBF"/>
              <w:right w:val="single" w:sz="6" w:space="0" w:color="BFBFBF"/>
            </w:tcBorders>
            <w:shd w:val="clear" w:color="auto" w:fill="auto"/>
            <w:hideMark/>
          </w:tcPr>
          <w:p w14:paraId="201EED05" w14:textId="77777777" w:rsidR="00F50ECA" w:rsidRPr="000E088E" w:rsidRDefault="00F50ECA" w:rsidP="004B61E6">
            <w:pPr>
              <w:jc w:val="left"/>
            </w:pPr>
            <w:r w:rsidRPr="000E088E">
              <w:t>Título de la norma: </w:t>
            </w:r>
          </w:p>
        </w:tc>
        <w:tc>
          <w:tcPr>
            <w:tcW w:w="6796" w:type="dxa"/>
            <w:tcBorders>
              <w:top w:val="single" w:sz="6" w:space="0" w:color="BFBFBF"/>
              <w:left w:val="single" w:sz="6" w:space="0" w:color="BFBFBF"/>
              <w:bottom w:val="single" w:sz="6" w:space="0" w:color="BFBFBF"/>
              <w:right w:val="single" w:sz="6" w:space="0" w:color="BFBFBF"/>
            </w:tcBorders>
            <w:shd w:val="clear" w:color="auto" w:fill="auto"/>
            <w:hideMark/>
          </w:tcPr>
          <w:p w14:paraId="21C94BDF" w14:textId="77777777" w:rsidR="00F50ECA" w:rsidRDefault="00F50ECA" w:rsidP="004B61E6">
            <w:pPr>
              <w:jc w:val="left"/>
            </w:pPr>
          </w:p>
          <w:p w14:paraId="705CC0ED" w14:textId="77777777" w:rsidR="00F50ECA" w:rsidRDefault="00F50ECA" w:rsidP="004B61E6">
            <w:pPr>
              <w:jc w:val="left"/>
            </w:pPr>
          </w:p>
          <w:p w14:paraId="5D77AC96" w14:textId="5E07B168" w:rsidR="00F50ECA" w:rsidRPr="000E088E" w:rsidRDefault="00F50ECA" w:rsidP="004B61E6">
            <w:pPr>
              <w:jc w:val="left"/>
            </w:pPr>
          </w:p>
        </w:tc>
      </w:tr>
      <w:tr w:rsidR="00F50ECA" w:rsidRPr="000E088E" w14:paraId="4D632E24" w14:textId="77777777" w:rsidTr="004B61E6">
        <w:trPr>
          <w:trHeight w:val="435"/>
        </w:trPr>
        <w:tc>
          <w:tcPr>
            <w:tcW w:w="2835" w:type="dxa"/>
            <w:tcBorders>
              <w:top w:val="single" w:sz="6" w:space="0" w:color="BFBFBF"/>
              <w:left w:val="single" w:sz="6" w:space="0" w:color="BFBFBF"/>
              <w:bottom w:val="single" w:sz="6" w:space="0" w:color="BFBFBF"/>
              <w:right w:val="single" w:sz="6" w:space="0" w:color="BFBFBF"/>
            </w:tcBorders>
            <w:shd w:val="clear" w:color="auto" w:fill="auto"/>
            <w:hideMark/>
          </w:tcPr>
          <w:p w14:paraId="46C659A3" w14:textId="77777777" w:rsidR="00F50ECA" w:rsidRDefault="00F50ECA" w:rsidP="004B61E6">
            <w:pPr>
              <w:jc w:val="left"/>
            </w:pPr>
            <w:r w:rsidRPr="000E088E">
              <w:t>Proyecto vinculado: </w:t>
            </w:r>
          </w:p>
          <w:p w14:paraId="42699875" w14:textId="5C3F41A9" w:rsidR="00F50ECA" w:rsidRPr="000E088E" w:rsidRDefault="00F50ECA" w:rsidP="004B61E6">
            <w:pPr>
              <w:jc w:val="left"/>
            </w:pPr>
            <w:r w:rsidRPr="00F50ECA">
              <w:rPr>
                <w:color w:val="A6A6A6" w:themeColor="background1" w:themeShade="A6"/>
                <w:sz w:val="16"/>
                <w:szCs w:val="16"/>
              </w:rPr>
              <w:t>Indique el o los proyectos a los cuales está vinculada esta norma</w:t>
            </w:r>
          </w:p>
        </w:tc>
        <w:tc>
          <w:tcPr>
            <w:tcW w:w="6796" w:type="dxa"/>
            <w:tcBorders>
              <w:top w:val="single" w:sz="6" w:space="0" w:color="BFBFBF"/>
              <w:left w:val="single" w:sz="6" w:space="0" w:color="BFBFBF"/>
              <w:bottom w:val="single" w:sz="6" w:space="0" w:color="BFBFBF"/>
              <w:right w:val="single" w:sz="6" w:space="0" w:color="BFBFBF"/>
            </w:tcBorders>
            <w:shd w:val="clear" w:color="auto" w:fill="auto"/>
            <w:hideMark/>
          </w:tcPr>
          <w:p w14:paraId="7A348F1C" w14:textId="77777777" w:rsidR="00F50ECA" w:rsidRPr="000E088E" w:rsidRDefault="00F50ECA" w:rsidP="00F50ECA">
            <w:pPr>
              <w:jc w:val="left"/>
            </w:pPr>
          </w:p>
        </w:tc>
      </w:tr>
      <w:tr w:rsidR="00F50ECA" w:rsidRPr="000E088E" w14:paraId="4D81F2E6" w14:textId="77777777" w:rsidTr="004B61E6">
        <w:trPr>
          <w:trHeight w:val="1290"/>
        </w:trPr>
        <w:tc>
          <w:tcPr>
            <w:tcW w:w="2835" w:type="dxa"/>
            <w:tcBorders>
              <w:top w:val="single" w:sz="6" w:space="0" w:color="BFBFBF"/>
              <w:left w:val="single" w:sz="6" w:space="0" w:color="BFBFBF"/>
              <w:bottom w:val="single" w:sz="6" w:space="0" w:color="BFBFBF"/>
              <w:right w:val="single" w:sz="6" w:space="0" w:color="BFBFBF"/>
            </w:tcBorders>
            <w:shd w:val="clear" w:color="auto" w:fill="auto"/>
          </w:tcPr>
          <w:p w14:paraId="70EDF66A" w14:textId="77777777" w:rsidR="00F50ECA" w:rsidRDefault="00F50ECA" w:rsidP="004B61E6">
            <w:pPr>
              <w:jc w:val="left"/>
            </w:pPr>
            <w:r>
              <w:t>Ubicación de la gestión:</w:t>
            </w:r>
          </w:p>
          <w:p w14:paraId="74132A74" w14:textId="77777777" w:rsidR="00F50ECA" w:rsidRPr="00F50ECA" w:rsidRDefault="00F50ECA" w:rsidP="004B61E6">
            <w:pPr>
              <w:jc w:val="left"/>
              <w:rPr>
                <w:color w:val="A6A6A6" w:themeColor="background1" w:themeShade="A6"/>
                <w:sz w:val="16"/>
                <w:szCs w:val="16"/>
              </w:rPr>
            </w:pPr>
            <w:r w:rsidRPr="00F50ECA">
              <w:rPr>
                <w:color w:val="A6A6A6" w:themeColor="background1" w:themeShade="A6"/>
                <w:sz w:val="16"/>
                <w:szCs w:val="16"/>
              </w:rPr>
              <w:t>Escoja la ubicación en la que actualmente se está gestionando la norma:</w:t>
            </w:r>
          </w:p>
          <w:p w14:paraId="1E509E5A" w14:textId="77777777" w:rsidR="00F50ECA" w:rsidRPr="00F50ECA" w:rsidRDefault="00F50ECA" w:rsidP="004B61E6">
            <w:pPr>
              <w:jc w:val="left"/>
              <w:rPr>
                <w:color w:val="A6A6A6" w:themeColor="background1" w:themeShade="A6"/>
                <w:sz w:val="16"/>
                <w:szCs w:val="16"/>
              </w:rPr>
            </w:pPr>
          </w:p>
          <w:p w14:paraId="15D7A011" w14:textId="77777777" w:rsidR="00F50ECA" w:rsidRPr="00F50ECA" w:rsidRDefault="00F50ECA" w:rsidP="004B61E6">
            <w:pPr>
              <w:jc w:val="left"/>
              <w:rPr>
                <w:color w:val="A6A6A6" w:themeColor="background1" w:themeShade="A6"/>
                <w:sz w:val="16"/>
                <w:szCs w:val="16"/>
              </w:rPr>
            </w:pPr>
            <w:r w:rsidRPr="00F50ECA">
              <w:rPr>
                <w:color w:val="A6A6A6" w:themeColor="background1" w:themeShade="A6"/>
                <w:sz w:val="16"/>
                <w:szCs w:val="16"/>
              </w:rPr>
              <w:t>Síndico o Procuraduría</w:t>
            </w:r>
          </w:p>
          <w:p w14:paraId="0C245697" w14:textId="77777777" w:rsidR="00F50ECA" w:rsidRPr="00F50ECA" w:rsidRDefault="00F50ECA" w:rsidP="004B61E6">
            <w:pPr>
              <w:jc w:val="left"/>
              <w:rPr>
                <w:color w:val="A6A6A6" w:themeColor="background1" w:themeShade="A6"/>
                <w:sz w:val="16"/>
                <w:szCs w:val="16"/>
              </w:rPr>
            </w:pPr>
            <w:r w:rsidRPr="00F50ECA">
              <w:rPr>
                <w:color w:val="A6A6A6" w:themeColor="background1" w:themeShade="A6"/>
                <w:sz w:val="16"/>
                <w:szCs w:val="16"/>
              </w:rPr>
              <w:t>Concejo Municipal</w:t>
            </w:r>
          </w:p>
          <w:p w14:paraId="691A8AFC" w14:textId="77777777" w:rsidR="00F50ECA" w:rsidRPr="000E088E" w:rsidRDefault="00F50ECA" w:rsidP="004B61E6">
            <w:pPr>
              <w:jc w:val="left"/>
            </w:pPr>
            <w:r w:rsidRPr="00F50ECA">
              <w:rPr>
                <w:color w:val="A6A6A6" w:themeColor="background1" w:themeShade="A6"/>
                <w:sz w:val="16"/>
                <w:szCs w:val="16"/>
              </w:rPr>
              <w:t>Despacho del alcalde</w:t>
            </w:r>
          </w:p>
        </w:tc>
        <w:tc>
          <w:tcPr>
            <w:tcW w:w="6796" w:type="dxa"/>
            <w:tcBorders>
              <w:top w:val="single" w:sz="6" w:space="0" w:color="BFBFBF"/>
              <w:left w:val="single" w:sz="6" w:space="0" w:color="BFBFBF"/>
              <w:bottom w:val="single" w:sz="6" w:space="0" w:color="BFBFBF"/>
              <w:right w:val="single" w:sz="6" w:space="0" w:color="BFBFBF"/>
            </w:tcBorders>
            <w:shd w:val="clear" w:color="auto" w:fill="auto"/>
          </w:tcPr>
          <w:p w14:paraId="3A52E53A" w14:textId="3FAC0B0E" w:rsidR="00F50ECA" w:rsidRDefault="00F50ECA" w:rsidP="004B61E6">
            <w:pPr>
              <w:jc w:val="left"/>
            </w:pPr>
          </w:p>
          <w:p w14:paraId="1930A954" w14:textId="77777777" w:rsidR="00F50ECA" w:rsidRDefault="00F50ECA" w:rsidP="004B61E6">
            <w:pPr>
              <w:jc w:val="left"/>
            </w:pPr>
          </w:p>
          <w:p w14:paraId="7ADCCB63" w14:textId="77777777" w:rsidR="00F50ECA" w:rsidRDefault="00F50ECA" w:rsidP="004B61E6">
            <w:pPr>
              <w:jc w:val="left"/>
            </w:pPr>
          </w:p>
          <w:p w14:paraId="037386EF" w14:textId="77777777" w:rsidR="00F50ECA" w:rsidRDefault="00F50ECA" w:rsidP="004B61E6">
            <w:pPr>
              <w:jc w:val="left"/>
            </w:pPr>
          </w:p>
          <w:p w14:paraId="020C3CF2" w14:textId="77777777" w:rsidR="00F50ECA" w:rsidRDefault="00F50ECA" w:rsidP="004B61E6">
            <w:pPr>
              <w:jc w:val="left"/>
            </w:pPr>
          </w:p>
          <w:p w14:paraId="260CA0CF" w14:textId="77777777" w:rsidR="00F50ECA" w:rsidRPr="000E088E" w:rsidRDefault="00F50ECA" w:rsidP="004B61E6">
            <w:pPr>
              <w:jc w:val="left"/>
            </w:pPr>
          </w:p>
        </w:tc>
      </w:tr>
      <w:tr w:rsidR="00F50ECA" w:rsidRPr="000E088E" w14:paraId="2816127F" w14:textId="77777777" w:rsidTr="004B61E6">
        <w:trPr>
          <w:trHeight w:val="1290"/>
        </w:trPr>
        <w:tc>
          <w:tcPr>
            <w:tcW w:w="2835" w:type="dxa"/>
            <w:tcBorders>
              <w:top w:val="single" w:sz="6" w:space="0" w:color="BFBFBF"/>
              <w:left w:val="single" w:sz="6" w:space="0" w:color="BFBFBF"/>
              <w:bottom w:val="single" w:sz="6" w:space="0" w:color="BFBFBF"/>
              <w:right w:val="single" w:sz="6" w:space="0" w:color="BFBFBF"/>
            </w:tcBorders>
            <w:shd w:val="clear" w:color="auto" w:fill="auto"/>
            <w:hideMark/>
          </w:tcPr>
          <w:p w14:paraId="0D504942" w14:textId="77777777" w:rsidR="00F50ECA" w:rsidRDefault="00F50ECA" w:rsidP="004B61E6">
            <w:pPr>
              <w:jc w:val="left"/>
            </w:pPr>
            <w:r w:rsidRPr="000E088E">
              <w:t>Descripción: </w:t>
            </w:r>
          </w:p>
          <w:p w14:paraId="5C172B70" w14:textId="77777777" w:rsidR="00F50ECA" w:rsidRPr="000E088E" w:rsidRDefault="00F50ECA" w:rsidP="004B61E6">
            <w:pPr>
              <w:jc w:val="left"/>
            </w:pPr>
            <w:r w:rsidRPr="00F50ECA">
              <w:rPr>
                <w:color w:val="A6A6A6" w:themeColor="background1" w:themeShade="A6"/>
                <w:sz w:val="16"/>
                <w:szCs w:val="16"/>
              </w:rPr>
              <w:t>Indique las razones por las que esta norma es importante y cómo contribuye al proyecto</w:t>
            </w:r>
          </w:p>
        </w:tc>
        <w:tc>
          <w:tcPr>
            <w:tcW w:w="6796" w:type="dxa"/>
            <w:tcBorders>
              <w:top w:val="single" w:sz="6" w:space="0" w:color="BFBFBF"/>
              <w:left w:val="single" w:sz="6" w:space="0" w:color="BFBFBF"/>
              <w:bottom w:val="single" w:sz="6" w:space="0" w:color="BFBFBF"/>
              <w:right w:val="single" w:sz="6" w:space="0" w:color="BFBFBF"/>
            </w:tcBorders>
            <w:shd w:val="clear" w:color="auto" w:fill="auto"/>
            <w:hideMark/>
          </w:tcPr>
          <w:p w14:paraId="121F2FA2" w14:textId="77777777" w:rsidR="00F50ECA" w:rsidRDefault="00F50ECA" w:rsidP="00F50ECA">
            <w:pPr>
              <w:jc w:val="left"/>
            </w:pPr>
          </w:p>
          <w:p w14:paraId="47D889E9" w14:textId="77777777" w:rsidR="00F50ECA" w:rsidRDefault="00F50ECA" w:rsidP="00F50ECA">
            <w:pPr>
              <w:jc w:val="left"/>
            </w:pPr>
          </w:p>
          <w:p w14:paraId="0DBA82BE" w14:textId="77777777" w:rsidR="00F50ECA" w:rsidRDefault="00F50ECA" w:rsidP="00F50ECA">
            <w:pPr>
              <w:jc w:val="left"/>
            </w:pPr>
          </w:p>
          <w:p w14:paraId="598A4215" w14:textId="47366AB2" w:rsidR="00F50ECA" w:rsidRPr="000E088E" w:rsidRDefault="00F50ECA" w:rsidP="00F50ECA">
            <w:pPr>
              <w:jc w:val="left"/>
            </w:pPr>
          </w:p>
        </w:tc>
      </w:tr>
      <w:tr w:rsidR="00F50ECA" w:rsidRPr="000E088E" w14:paraId="60A92B93" w14:textId="77777777" w:rsidTr="004B61E6">
        <w:trPr>
          <w:trHeight w:val="270"/>
        </w:trPr>
        <w:tc>
          <w:tcPr>
            <w:tcW w:w="9631" w:type="dxa"/>
            <w:gridSpan w:val="2"/>
            <w:tcBorders>
              <w:top w:val="single" w:sz="6" w:space="0" w:color="BFBFBF"/>
              <w:left w:val="single" w:sz="6" w:space="0" w:color="BFBFBF"/>
              <w:bottom w:val="single" w:sz="6" w:space="0" w:color="BFBFBF"/>
              <w:right w:val="single" w:sz="6" w:space="0" w:color="BFBFBF"/>
            </w:tcBorders>
            <w:shd w:val="clear" w:color="auto" w:fill="auto"/>
            <w:hideMark/>
          </w:tcPr>
          <w:p w14:paraId="71D05711" w14:textId="77777777" w:rsidR="00F50ECA" w:rsidRPr="000E088E" w:rsidRDefault="00F50ECA" w:rsidP="004B61E6">
            <w:pPr>
              <w:jc w:val="left"/>
            </w:pPr>
            <w:r w:rsidRPr="000E088E">
              <w:t>FUNCIONARIO DE CONTACTO </w:t>
            </w:r>
          </w:p>
        </w:tc>
      </w:tr>
      <w:tr w:rsidR="00F50ECA" w:rsidRPr="000E088E" w14:paraId="0829BDBE" w14:textId="77777777" w:rsidTr="004B61E6">
        <w:trPr>
          <w:trHeight w:val="315"/>
        </w:trPr>
        <w:tc>
          <w:tcPr>
            <w:tcW w:w="2835" w:type="dxa"/>
            <w:tcBorders>
              <w:top w:val="single" w:sz="6" w:space="0" w:color="BFBFBF"/>
              <w:left w:val="single" w:sz="6" w:space="0" w:color="BFBFBF"/>
              <w:bottom w:val="single" w:sz="6" w:space="0" w:color="BFBFBF"/>
              <w:right w:val="single" w:sz="6" w:space="0" w:color="BFBFBF"/>
            </w:tcBorders>
            <w:shd w:val="clear" w:color="auto" w:fill="auto"/>
            <w:hideMark/>
          </w:tcPr>
          <w:p w14:paraId="54F97EBE" w14:textId="77777777" w:rsidR="00F50ECA" w:rsidRPr="000E088E" w:rsidRDefault="00F50ECA" w:rsidP="004B61E6">
            <w:pPr>
              <w:jc w:val="left"/>
            </w:pPr>
            <w:r w:rsidRPr="000E088E">
              <w:t>Nombre: </w:t>
            </w:r>
          </w:p>
        </w:tc>
        <w:tc>
          <w:tcPr>
            <w:tcW w:w="6796" w:type="dxa"/>
            <w:tcBorders>
              <w:top w:val="single" w:sz="6" w:space="0" w:color="BFBFBF"/>
              <w:left w:val="single" w:sz="6" w:space="0" w:color="BFBFBF"/>
              <w:bottom w:val="single" w:sz="6" w:space="0" w:color="BFBFBF"/>
              <w:right w:val="single" w:sz="6" w:space="0" w:color="BFBFBF"/>
            </w:tcBorders>
            <w:shd w:val="clear" w:color="auto" w:fill="auto"/>
            <w:hideMark/>
          </w:tcPr>
          <w:p w14:paraId="02801EC9" w14:textId="77777777" w:rsidR="00F50ECA" w:rsidRPr="000E088E" w:rsidRDefault="00F50ECA" w:rsidP="004B61E6">
            <w:pPr>
              <w:jc w:val="left"/>
            </w:pPr>
            <w:r w:rsidRPr="000E088E">
              <w:t>Marcelo Martínez </w:t>
            </w:r>
          </w:p>
        </w:tc>
      </w:tr>
      <w:tr w:rsidR="00F50ECA" w:rsidRPr="000E088E" w14:paraId="061E1890" w14:textId="77777777" w:rsidTr="004B61E6">
        <w:trPr>
          <w:trHeight w:val="345"/>
        </w:trPr>
        <w:tc>
          <w:tcPr>
            <w:tcW w:w="2835" w:type="dxa"/>
            <w:tcBorders>
              <w:top w:val="single" w:sz="6" w:space="0" w:color="BFBFBF"/>
              <w:left w:val="single" w:sz="6" w:space="0" w:color="BFBFBF"/>
              <w:bottom w:val="single" w:sz="6" w:space="0" w:color="BFBFBF"/>
              <w:right w:val="single" w:sz="6" w:space="0" w:color="BFBFBF"/>
            </w:tcBorders>
            <w:shd w:val="clear" w:color="auto" w:fill="auto"/>
            <w:hideMark/>
          </w:tcPr>
          <w:p w14:paraId="4460E8C2" w14:textId="77777777" w:rsidR="00F50ECA" w:rsidRPr="000E088E" w:rsidRDefault="00F50ECA" w:rsidP="004B61E6">
            <w:pPr>
              <w:jc w:val="left"/>
            </w:pPr>
            <w:r w:rsidRPr="000E088E">
              <w:t>Teléfono móvil: </w:t>
            </w:r>
          </w:p>
        </w:tc>
        <w:tc>
          <w:tcPr>
            <w:tcW w:w="6796" w:type="dxa"/>
            <w:tcBorders>
              <w:top w:val="single" w:sz="6" w:space="0" w:color="BFBFBF"/>
              <w:left w:val="single" w:sz="6" w:space="0" w:color="BFBFBF"/>
              <w:bottom w:val="single" w:sz="6" w:space="0" w:color="BFBFBF"/>
              <w:right w:val="single" w:sz="6" w:space="0" w:color="BFBFBF"/>
            </w:tcBorders>
            <w:shd w:val="clear" w:color="auto" w:fill="auto"/>
            <w:hideMark/>
          </w:tcPr>
          <w:p w14:paraId="54CE36EE" w14:textId="77777777" w:rsidR="00F50ECA" w:rsidRPr="000E088E" w:rsidRDefault="00F50ECA" w:rsidP="004B61E6">
            <w:pPr>
              <w:jc w:val="left"/>
            </w:pPr>
            <w:r w:rsidRPr="000E088E">
              <w:t>593 7-413-4900  </w:t>
            </w:r>
          </w:p>
        </w:tc>
      </w:tr>
      <w:tr w:rsidR="00F50ECA" w:rsidRPr="000E088E" w14:paraId="344654BF" w14:textId="77777777" w:rsidTr="004B61E6">
        <w:trPr>
          <w:trHeight w:val="360"/>
        </w:trPr>
        <w:tc>
          <w:tcPr>
            <w:tcW w:w="2835" w:type="dxa"/>
            <w:tcBorders>
              <w:top w:val="single" w:sz="6" w:space="0" w:color="BFBFBF"/>
              <w:left w:val="single" w:sz="6" w:space="0" w:color="BFBFBF"/>
              <w:bottom w:val="single" w:sz="6" w:space="0" w:color="BFBFBF"/>
              <w:right w:val="single" w:sz="6" w:space="0" w:color="BFBFBF"/>
            </w:tcBorders>
            <w:shd w:val="clear" w:color="auto" w:fill="auto"/>
            <w:hideMark/>
          </w:tcPr>
          <w:p w14:paraId="4BA10675" w14:textId="77777777" w:rsidR="00F50ECA" w:rsidRPr="000E088E" w:rsidRDefault="00F50ECA" w:rsidP="004B61E6">
            <w:pPr>
              <w:jc w:val="left"/>
            </w:pPr>
            <w:r w:rsidRPr="000E088E">
              <w:t>E- mail: </w:t>
            </w:r>
          </w:p>
        </w:tc>
        <w:tc>
          <w:tcPr>
            <w:tcW w:w="6796" w:type="dxa"/>
            <w:tcBorders>
              <w:top w:val="single" w:sz="6" w:space="0" w:color="BFBFBF"/>
              <w:left w:val="single" w:sz="6" w:space="0" w:color="BFBFBF"/>
              <w:bottom w:val="single" w:sz="6" w:space="0" w:color="BFBFBF"/>
              <w:right w:val="single" w:sz="6" w:space="0" w:color="BFBFBF"/>
            </w:tcBorders>
            <w:shd w:val="clear" w:color="auto" w:fill="auto"/>
            <w:hideMark/>
          </w:tcPr>
          <w:p w14:paraId="7B818E8B" w14:textId="77777777" w:rsidR="00F50ECA" w:rsidRPr="000E088E" w:rsidRDefault="00000000" w:rsidP="004B61E6">
            <w:pPr>
              <w:jc w:val="left"/>
            </w:pPr>
            <w:hyperlink r:id="rId6" w:tgtFrame="_blank" w:history="1">
              <w:r w:rsidR="00F50ECA" w:rsidRPr="000E088E">
                <w:rPr>
                  <w:u w:val="single"/>
                </w:rPr>
                <w:t>mmartinez@gmail.com</w:t>
              </w:r>
            </w:hyperlink>
            <w:r w:rsidR="00F50ECA" w:rsidRPr="000E088E">
              <w:t> </w:t>
            </w:r>
          </w:p>
        </w:tc>
      </w:tr>
    </w:tbl>
    <w:p w14:paraId="285B96EC" w14:textId="3B5582DA" w:rsidR="00C52307" w:rsidRPr="000E088E" w:rsidRDefault="00C52307" w:rsidP="00C52307"/>
    <w:p w14:paraId="41476254" w14:textId="494BE3D8" w:rsidR="00C64DE2" w:rsidRPr="000E088E" w:rsidRDefault="00C64DE2" w:rsidP="00C64DE2">
      <w:pPr>
        <w:pStyle w:val="Ttulo3"/>
      </w:pPr>
    </w:p>
    <w:p w14:paraId="72167E14" w14:textId="0DD541D9" w:rsidR="00C64DE2" w:rsidRDefault="00C64DE2" w:rsidP="00C64DE2">
      <w:pPr>
        <w:spacing w:line="240" w:lineRule="auto"/>
        <w:jc w:val="left"/>
      </w:pPr>
    </w:p>
    <w:sectPr w:rsidR="00C64DE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9A6664"/>
    <w:multiLevelType w:val="hybridMultilevel"/>
    <w:tmpl w:val="D2C8F5B8"/>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 w15:restartNumberingAfterBreak="0">
    <w:nsid w:val="42D10D1D"/>
    <w:multiLevelType w:val="hybridMultilevel"/>
    <w:tmpl w:val="779AE7B2"/>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 w15:restartNumberingAfterBreak="0">
    <w:nsid w:val="69E71CE0"/>
    <w:multiLevelType w:val="multilevel"/>
    <w:tmpl w:val="ECFAB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73501958">
    <w:abstractNumId w:val="0"/>
  </w:num>
  <w:num w:numId="2" w16cid:durableId="777599721">
    <w:abstractNumId w:val="1"/>
  </w:num>
  <w:num w:numId="3" w16cid:durableId="14633821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DE2"/>
    <w:rsid w:val="001C2EC6"/>
    <w:rsid w:val="00321E46"/>
    <w:rsid w:val="00546467"/>
    <w:rsid w:val="005F3826"/>
    <w:rsid w:val="00716111"/>
    <w:rsid w:val="007A5954"/>
    <w:rsid w:val="00B3236A"/>
    <w:rsid w:val="00C52307"/>
    <w:rsid w:val="00C64DE2"/>
    <w:rsid w:val="00CF0B3D"/>
    <w:rsid w:val="00E5262E"/>
    <w:rsid w:val="00F50EC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67622"/>
  <w15:chartTrackingRefBased/>
  <w15:docId w15:val="{911A7812-2E50-4B52-9636-BC5C72D1C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4DE2"/>
    <w:pPr>
      <w:spacing w:after="0" w:line="276" w:lineRule="auto"/>
      <w:jc w:val="both"/>
    </w:pPr>
    <w:rPr>
      <w:rFonts w:ascii="Arial" w:eastAsia="Times New Roman" w:hAnsi="Arial" w:cs="Arial"/>
      <w:sz w:val="24"/>
      <w:szCs w:val="24"/>
      <w:lang w:eastAsia="es-ES_tradnl"/>
    </w:rPr>
  </w:style>
  <w:style w:type="paragraph" w:styleId="Ttulo3">
    <w:name w:val="heading 3"/>
    <w:basedOn w:val="Normal"/>
    <w:next w:val="Normal"/>
    <w:link w:val="Ttulo3Car"/>
    <w:uiPriority w:val="9"/>
    <w:unhideWhenUsed/>
    <w:qFormat/>
    <w:rsid w:val="00C64DE2"/>
    <w:pPr>
      <w:spacing w:before="100" w:beforeAutospacing="1"/>
      <w:jc w:val="left"/>
      <w:outlineLvl w:val="2"/>
    </w:pPr>
    <w:rPr>
      <w:b/>
      <w:bCs/>
      <w:sz w:val="28"/>
      <w:szCs w:val="28"/>
    </w:rPr>
  </w:style>
  <w:style w:type="paragraph" w:styleId="Ttulo4">
    <w:name w:val="heading 4"/>
    <w:basedOn w:val="Normal"/>
    <w:next w:val="Normal"/>
    <w:link w:val="Ttulo4Car"/>
    <w:uiPriority w:val="9"/>
    <w:unhideWhenUsed/>
    <w:qFormat/>
    <w:rsid w:val="00C64DE2"/>
    <w:pPr>
      <w:keepNext/>
      <w:keepLines/>
      <w:spacing w:before="40"/>
      <w:jc w:val="left"/>
      <w:outlineLvl w:val="3"/>
    </w:pPr>
    <w:rPr>
      <w:rFonts w:eastAsiaTheme="majorEastAsia"/>
      <w:b/>
      <w:bCs/>
      <w:i/>
      <w:iCs/>
      <w:color w:val="000000" w:themeColor="tex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C64DE2"/>
    <w:rPr>
      <w:rFonts w:ascii="Arial" w:eastAsia="Times New Roman" w:hAnsi="Arial" w:cs="Arial"/>
      <w:b/>
      <w:bCs/>
      <w:sz w:val="28"/>
      <w:szCs w:val="28"/>
      <w:lang w:eastAsia="es-ES_tradnl"/>
    </w:rPr>
  </w:style>
  <w:style w:type="character" w:customStyle="1" w:styleId="Ttulo4Car">
    <w:name w:val="Título 4 Car"/>
    <w:basedOn w:val="Fuentedeprrafopredeter"/>
    <w:link w:val="Ttulo4"/>
    <w:uiPriority w:val="9"/>
    <w:rsid w:val="00C64DE2"/>
    <w:rPr>
      <w:rFonts w:ascii="Arial" w:eastAsiaTheme="majorEastAsia" w:hAnsi="Arial" w:cs="Arial"/>
      <w:b/>
      <w:bCs/>
      <w:i/>
      <w:iCs/>
      <w:color w:val="000000" w:themeColor="text1"/>
      <w:sz w:val="24"/>
      <w:szCs w:val="24"/>
      <w:lang w:eastAsia="es-ES_tradnl"/>
    </w:rPr>
  </w:style>
  <w:style w:type="paragraph" w:styleId="Prrafodelista">
    <w:name w:val="List Paragraph"/>
    <w:basedOn w:val="Normal"/>
    <w:uiPriority w:val="34"/>
    <w:qFormat/>
    <w:rsid w:val="00C64DE2"/>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martinez@gmail.com" TargetMode="External"/><Relationship Id="rId5" Type="http://schemas.openxmlformats.org/officeDocument/2006/relationships/hyperlink" Target="mailto:mmartinez@gmail.com"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492</Words>
  <Characters>2712</Characters>
  <Application>Microsoft Office Word</Application>
  <DocSecurity>0</DocSecurity>
  <Lines>22</Lines>
  <Paragraphs>6</Paragraphs>
  <ScaleCrop>false</ScaleCrop>
  <Company/>
  <LinksUpToDate>false</LinksUpToDate>
  <CharactersWithSpaces>3198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Badillo</dc:creator>
  <cp:keywords/>
  <dc:description/>
  <cp:lastModifiedBy>Laura Marcelino</cp:lastModifiedBy>
  <cp:revision>16</cp:revision>
  <dcterms:created xsi:type="dcterms:W3CDTF">2023-04-12T14:27:00Z</dcterms:created>
  <dcterms:modified xsi:type="dcterms:W3CDTF">2023-04-12T16:14:00Z</dcterms:modified>
</cp:coreProperties>
</file>